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43312902" w14:textId="77777777" w:rsidR="00747669" w:rsidRDefault="00747669" w:rsidP="0088359B">
      <w:pPr>
        <w:jc w:val="right"/>
        <w:rPr>
          <w:rFonts w:ascii="Arial" w:hAnsi="Arial" w:cs="Arial"/>
          <w:i/>
          <w:iCs/>
          <w:sz w:val="20"/>
          <w:szCs w:val="20"/>
        </w:rPr>
      </w:pPr>
    </w:p>
    <w:p w14:paraId="08BE9095" w14:textId="0443A29E" w:rsidR="00747669" w:rsidRPr="00747669" w:rsidRDefault="00747669" w:rsidP="0088359B">
      <w:pPr>
        <w:jc w:val="right"/>
        <w:rPr>
          <w:rFonts w:ascii="Arial" w:hAnsi="Arial" w:cs="Arial"/>
          <w:sz w:val="20"/>
          <w:szCs w:val="20"/>
        </w:rPr>
      </w:pPr>
      <w:r w:rsidRPr="00747669">
        <w:rPr>
          <w:rFonts w:ascii="Arial" w:hAnsi="Arial" w:cs="Arial"/>
          <w:sz w:val="20"/>
          <w:szCs w:val="20"/>
        </w:rPr>
        <w:t xml:space="preserve">SPS </w:t>
      </w:r>
      <w:r w:rsidR="00065B06">
        <w:rPr>
          <w:rFonts w:ascii="Arial" w:hAnsi="Arial" w:cs="Arial"/>
          <w:sz w:val="20"/>
          <w:szCs w:val="20"/>
        </w:rPr>
        <w:t xml:space="preserve">10 </w:t>
      </w:r>
      <w:r w:rsidRPr="00747669">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65B0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A59C" w14:textId="77777777" w:rsidR="00726FBF" w:rsidRDefault="00726FBF" w:rsidP="00365DA1">
      <w:r>
        <w:separator/>
      </w:r>
    </w:p>
  </w:endnote>
  <w:endnote w:type="continuationSeparator" w:id="0">
    <w:p w14:paraId="36F6889F" w14:textId="77777777" w:rsidR="00726FBF" w:rsidRDefault="00726FBF" w:rsidP="00365DA1">
      <w:r>
        <w:continuationSeparator/>
      </w:r>
    </w:p>
  </w:endnote>
  <w:endnote w:type="continuationNotice" w:id="1">
    <w:p w14:paraId="0AC46AA1" w14:textId="77777777" w:rsidR="00726FBF" w:rsidRDefault="0072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CED3" w14:textId="77777777" w:rsidR="00726FBF" w:rsidRDefault="00726FBF" w:rsidP="00365DA1">
      <w:r>
        <w:separator/>
      </w:r>
    </w:p>
  </w:footnote>
  <w:footnote w:type="continuationSeparator" w:id="0">
    <w:p w14:paraId="71C0416D" w14:textId="77777777" w:rsidR="00726FBF" w:rsidRDefault="00726FBF" w:rsidP="00365DA1">
      <w:r>
        <w:continuationSeparator/>
      </w:r>
    </w:p>
  </w:footnote>
  <w:footnote w:type="continuationNotice" w:id="1">
    <w:p w14:paraId="0A84A0B6" w14:textId="77777777" w:rsidR="00726FBF" w:rsidRDefault="00726FB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65B06"/>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26FBF"/>
    <w:rsid w:val="00741DE6"/>
    <w:rsid w:val="0074723B"/>
    <w:rsid w:val="00747669"/>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65764"/>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016AA"/>
    <w:rsid w:val="000F12F9"/>
    <w:rsid w:val="001704C6"/>
    <w:rsid w:val="008D0947"/>
    <w:rsid w:val="00AF194F"/>
    <w:rsid w:val="00B65764"/>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FE9BC-3890-45FC-BDA4-7AAB8A8DF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2025-10-10T06:26:00Z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